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305E" w14:textId="77777777" w:rsidR="00A83FFD" w:rsidRDefault="00A83FFD" w:rsidP="00595EE3"/>
    <w:p w14:paraId="5B85FB33" w14:textId="609302FA" w:rsidR="00595EE3" w:rsidRPr="00595EE3" w:rsidRDefault="00595EE3" w:rsidP="00595EE3">
      <w:r w:rsidRPr="00595EE3">
        <w:t xml:space="preserve">To help </w:t>
      </w:r>
      <w:r w:rsidR="00E855D9">
        <w:t xml:space="preserve">control the </w:t>
      </w:r>
      <w:r w:rsidRPr="00595EE3">
        <w:t xml:space="preserve">spread of </w:t>
      </w:r>
      <w:r w:rsidR="00E855D9">
        <w:t xml:space="preserve">influenza by </w:t>
      </w:r>
      <w:r w:rsidRPr="00595EE3">
        <w:t>reduc</w:t>
      </w:r>
      <w:r w:rsidR="00E855D9">
        <w:t>ing</w:t>
      </w:r>
      <w:r w:rsidRPr="00595EE3">
        <w:t xml:space="preserve"> the potential risk of </w:t>
      </w:r>
      <w:r>
        <w:t>exposure to students</w:t>
      </w:r>
      <w:r w:rsidR="005773BD">
        <w:t xml:space="preserve"> and staff</w:t>
      </w:r>
      <w:r w:rsidRPr="00595EE3">
        <w:t xml:space="preserve">, the </w:t>
      </w:r>
      <w:r w:rsidR="000E1F4D">
        <w:t>[</w:t>
      </w:r>
      <w:r w:rsidR="000E1F4D" w:rsidRPr="005A5A60">
        <w:rPr>
          <w:u w:val="single"/>
        </w:rPr>
        <w:t>insert name</w:t>
      </w:r>
      <w:r w:rsidR="000E1F4D">
        <w:t>]</w:t>
      </w:r>
      <w:r w:rsidRPr="00595EE3">
        <w:t xml:space="preserve"> Job Corps Center (</w:t>
      </w:r>
      <w:r w:rsidR="005773BD">
        <w:t>Center</w:t>
      </w:r>
      <w:r w:rsidRPr="00595EE3">
        <w:t>)</w:t>
      </w:r>
      <w:r w:rsidR="005773BD">
        <w:t xml:space="preserve"> </w:t>
      </w:r>
      <w:r w:rsidR="000E1F4D">
        <w:t xml:space="preserve">is </w:t>
      </w:r>
      <w:r w:rsidR="00E855D9">
        <w:t xml:space="preserve">making voluntary influenza testing available to </w:t>
      </w:r>
      <w:r w:rsidR="000E1F4D">
        <w:t xml:space="preserve">all </w:t>
      </w:r>
      <w:r w:rsidR="00A95F02">
        <w:t>Job Corps students</w:t>
      </w:r>
      <w:r w:rsidRPr="00595EE3">
        <w:t>.</w:t>
      </w:r>
      <w:r w:rsidR="003D7FC5">
        <w:t xml:space="preserve">   </w:t>
      </w:r>
      <w:r w:rsidRPr="00595EE3">
        <w:t xml:space="preserve">  </w:t>
      </w:r>
    </w:p>
    <w:p w14:paraId="3E02AB32" w14:textId="77777777" w:rsidR="00595EE3" w:rsidRDefault="00595EE3" w:rsidP="00595EE3"/>
    <w:p w14:paraId="311604B7" w14:textId="744E9BF4" w:rsidR="00314269" w:rsidRDefault="00E855D9" w:rsidP="00595EE3">
      <w:r w:rsidRPr="00E855D9">
        <w:t xml:space="preserve">Influenza, also known as the flu, is a respiratory illness that is contagious. It is caused by the influenza virus and can infect the throat, nose, and lungs. The disease it causes can range from very mild to severe, and possibly death in the most severe cases. </w:t>
      </w:r>
      <w:r w:rsidR="005A7EF2">
        <w:t>I</w:t>
      </w:r>
      <w:r w:rsidR="005A7EF2" w:rsidRPr="005A7EF2">
        <w:t xml:space="preserve">nfluenza testing can inform </w:t>
      </w:r>
      <w:r w:rsidR="005A7EF2">
        <w:t xml:space="preserve">the delivery of medical services such as </w:t>
      </w:r>
      <w:r w:rsidR="0070085F">
        <w:t xml:space="preserve">the use of </w:t>
      </w:r>
      <w:r w:rsidR="005A7EF2" w:rsidRPr="005A7EF2">
        <w:t>other diagnostic test</w:t>
      </w:r>
      <w:r w:rsidR="0070085F">
        <w:t>s</w:t>
      </w:r>
      <w:r w:rsidR="005A7EF2" w:rsidRPr="005A7EF2">
        <w:t xml:space="preserve"> </w:t>
      </w:r>
      <w:r w:rsidR="005A7EF2">
        <w:t xml:space="preserve">and </w:t>
      </w:r>
      <w:r w:rsidR="0070085F">
        <w:t xml:space="preserve">the use of </w:t>
      </w:r>
      <w:r w:rsidR="005A7EF2" w:rsidRPr="005A7EF2">
        <w:t xml:space="preserve">antiviral treatment, </w:t>
      </w:r>
      <w:r w:rsidR="005A7EF2">
        <w:t xml:space="preserve">and decisions about </w:t>
      </w:r>
      <w:r w:rsidR="005A7EF2" w:rsidRPr="005A7EF2">
        <w:t xml:space="preserve">infection prevention and control measures for influenza. </w:t>
      </w:r>
      <w:r w:rsidR="00595EE3">
        <w:t xml:space="preserve">As such, </w:t>
      </w:r>
      <w:r w:rsidR="00AD0D99">
        <w:t xml:space="preserve">[center name] </w:t>
      </w:r>
      <w:r w:rsidR="00595EE3" w:rsidRPr="00595EE3">
        <w:t xml:space="preserve">Job Corps </w:t>
      </w:r>
      <w:r w:rsidR="00724EDF">
        <w:t xml:space="preserve">Health and Wellness staff </w:t>
      </w:r>
      <w:r w:rsidR="00971BDD">
        <w:t xml:space="preserve">may </w:t>
      </w:r>
      <w:r w:rsidR="00DC1AF9">
        <w:t>administer</w:t>
      </w:r>
      <w:r w:rsidR="00595EE3" w:rsidRPr="00595EE3">
        <w:t xml:space="preserve"> </w:t>
      </w:r>
      <w:r w:rsidR="005A7EF2">
        <w:t xml:space="preserve">influenza </w:t>
      </w:r>
      <w:r w:rsidR="005773BD">
        <w:t>test</w:t>
      </w:r>
      <w:r w:rsidR="005A7EF2">
        <w:t>s</w:t>
      </w:r>
      <w:r w:rsidR="00AC4D62">
        <w:t xml:space="preserve"> to </w:t>
      </w:r>
      <w:r w:rsidR="00A95F02">
        <w:t xml:space="preserve">Job Corps students </w:t>
      </w:r>
      <w:r w:rsidR="005A7EF2">
        <w:t>as a part of maintaining center wel</w:t>
      </w:r>
      <w:r w:rsidR="00971BDD">
        <w:t>l</w:t>
      </w:r>
      <w:r w:rsidR="005A7EF2">
        <w:t>ne</w:t>
      </w:r>
      <w:r w:rsidR="00971BDD">
        <w:t>s</w:t>
      </w:r>
      <w:r w:rsidR="005A7EF2">
        <w:t xml:space="preserve">s.  </w:t>
      </w:r>
      <w:r w:rsidR="006A398F">
        <w:t>The results of this test</w:t>
      </w:r>
      <w:r w:rsidR="00595EE3">
        <w:t xml:space="preserve"> will be maintained </w:t>
      </w:r>
      <w:r w:rsidR="00356CEB">
        <w:t xml:space="preserve">as a confidential medical record </w:t>
      </w:r>
      <w:r w:rsidR="00797A04">
        <w:t>and will be handled in accordance with Job Corps’ Notice of Medical Information Use, Disclosure, and Access (</w:t>
      </w:r>
      <w:hyperlink r:id="rId10" w:history="1">
        <w:r w:rsidR="00543882" w:rsidRPr="00084116">
          <w:rPr>
            <w:rStyle w:val="Hyperlink"/>
          </w:rPr>
          <w:t>Form 2-01</w:t>
        </w:r>
      </w:hyperlink>
      <w:r w:rsidR="00797A04">
        <w:t>)</w:t>
      </w:r>
      <w:r w:rsidR="005909DC" w:rsidRPr="005909DC">
        <w:t xml:space="preserve"> and Confidentiality of Medical, Health, and Disability-Related Information (Appendix 202)</w:t>
      </w:r>
      <w:r w:rsidR="00595EE3">
        <w:t>.  The test is being provided at no cost</w:t>
      </w:r>
      <w:r w:rsidR="00D84BDA">
        <w:t xml:space="preserve"> to students</w:t>
      </w:r>
      <w:r w:rsidR="00595EE3">
        <w:t xml:space="preserve">.  </w:t>
      </w:r>
    </w:p>
    <w:p w14:paraId="5190CA04" w14:textId="77777777" w:rsidR="005A7EF2" w:rsidRDefault="005A7EF2" w:rsidP="00595EE3"/>
    <w:p w14:paraId="38C37FD3" w14:textId="5728CE61" w:rsidR="00314269" w:rsidRPr="00A83FFD" w:rsidRDefault="00314269" w:rsidP="00744190">
      <w:pPr>
        <w:jc w:val="center"/>
        <w:rPr>
          <w:b/>
          <w:u w:val="single"/>
        </w:rPr>
      </w:pPr>
      <w:r w:rsidRPr="00A83FFD">
        <w:rPr>
          <w:b/>
          <w:u w:val="single"/>
        </w:rPr>
        <w:t>Consent to Testing</w:t>
      </w:r>
    </w:p>
    <w:p w14:paraId="311512DA" w14:textId="77777777" w:rsidR="00595EE3" w:rsidRDefault="00595EE3" w:rsidP="00595EE3"/>
    <w:p w14:paraId="1080F88F" w14:textId="53386CCD" w:rsidR="00595EE3" w:rsidRDefault="00E855D9" w:rsidP="00E855D9">
      <w:r>
        <w:t xml:space="preserve">I have read or have had explained to me the information about influenza and influenza testing.  I have had an opportunity to discuss the benefits and risks, if any, of influenza testing </w:t>
      </w:r>
      <w:r w:rsidR="00D46A62">
        <w:t xml:space="preserve">as administered by the Center </w:t>
      </w:r>
      <w:r w:rsidRPr="00E855D9">
        <w:t>Health and Wellness staff</w:t>
      </w:r>
      <w:r w:rsidR="00D46A62">
        <w:t xml:space="preserve">.  I acknowledge that the testing process has been explained to me and I have had an opportunity to ask any questions I may have. </w:t>
      </w:r>
      <w:r w:rsidR="00314269">
        <w:t xml:space="preserve">I </w:t>
      </w:r>
      <w:r w:rsidR="00D46A62">
        <w:t xml:space="preserve">voluntarily </w:t>
      </w:r>
      <w:r w:rsidR="00D84BDA">
        <w:t xml:space="preserve">consent </w:t>
      </w:r>
      <w:r w:rsidR="00314269">
        <w:t>to</w:t>
      </w:r>
      <w:r w:rsidR="00D84BDA">
        <w:t xml:space="preserve"> </w:t>
      </w:r>
      <w:r>
        <w:t xml:space="preserve">influenza </w:t>
      </w:r>
      <w:r w:rsidR="00D84BDA">
        <w:t>test</w:t>
      </w:r>
      <w:r w:rsidR="00971BDD">
        <w:t>ing</w:t>
      </w:r>
      <w:r w:rsidR="00D84BDA">
        <w:t xml:space="preserve"> </w:t>
      </w:r>
      <w:r w:rsidR="00D46A62">
        <w:t xml:space="preserve">administered by </w:t>
      </w:r>
      <w:r w:rsidR="00314269">
        <w:t>Job Corps Center</w:t>
      </w:r>
      <w:r w:rsidR="00D46A62" w:rsidRPr="00D46A62">
        <w:t xml:space="preserve"> </w:t>
      </w:r>
      <w:r w:rsidR="00D46A62">
        <w:t>[center name] Health and Wellness staff</w:t>
      </w:r>
      <w:r w:rsidR="00D84BDA">
        <w:t xml:space="preserve">.  </w:t>
      </w:r>
      <w:r w:rsidR="00595EE3">
        <w:t xml:space="preserve">I understand that if I receive a positive test result, </w:t>
      </w:r>
      <w:r w:rsidR="005773BD">
        <w:t xml:space="preserve">the Center will </w:t>
      </w:r>
      <w:r w:rsidR="00DC7780">
        <w:t xml:space="preserve">follow </w:t>
      </w:r>
      <w:r w:rsidR="00971BDD">
        <w:t xml:space="preserve">up with appropriate medical advice and/or treatment. </w:t>
      </w:r>
      <w:r w:rsidR="0049122F">
        <w:t xml:space="preserve">I understand that test results </w:t>
      </w:r>
      <w:r w:rsidR="00D84BDA">
        <w:t xml:space="preserve">may </w:t>
      </w:r>
      <w:r w:rsidR="0049122F">
        <w:t xml:space="preserve">be reported to the appropriate state </w:t>
      </w:r>
      <w:r w:rsidR="0033626A">
        <w:t>and/</w:t>
      </w:r>
      <w:r w:rsidR="0049122F">
        <w:t>or local department</w:t>
      </w:r>
      <w:r w:rsidR="0033626A">
        <w:t>s</w:t>
      </w:r>
      <w:r w:rsidR="0049122F">
        <w:t xml:space="preserve"> of health</w:t>
      </w:r>
      <w:r w:rsidR="0033626A">
        <w:t>, as required by law.</w:t>
      </w:r>
      <w:r w:rsidR="0049122F">
        <w:t xml:space="preserve"> </w:t>
      </w:r>
      <w:r w:rsidR="005909DC">
        <w:t xml:space="preserve"> </w:t>
      </w:r>
      <w:r w:rsidR="0049122F">
        <w:t xml:space="preserve"> </w:t>
      </w:r>
    </w:p>
    <w:p w14:paraId="471D2382" w14:textId="43E819ED" w:rsidR="00D84BDA" w:rsidRDefault="00D84BDA" w:rsidP="00595EE3"/>
    <w:p w14:paraId="3A3781EC" w14:textId="4811DFEE" w:rsidR="00D84BDA" w:rsidRDefault="00D84BDA" w:rsidP="00595EE3">
      <w:r>
        <w:t>I understand that the accuracy of the result</w:t>
      </w:r>
      <w:r w:rsidR="0088074D">
        <w:t xml:space="preserve"> cannot be guaranteed</w:t>
      </w:r>
      <w:r>
        <w:t xml:space="preserve"> and that even if I have a negative test result now, I can co</w:t>
      </w:r>
      <w:r w:rsidR="001C529C">
        <w:t xml:space="preserve">ntract </w:t>
      </w:r>
      <w:r w:rsidR="00971BDD">
        <w:t xml:space="preserve">influenza at a later time. </w:t>
      </w:r>
      <w:r w:rsidR="001C529C">
        <w:t xml:space="preserve">I understand that testing is one of several precautions that Job Corps is taking to identify carriers of </w:t>
      </w:r>
      <w:r w:rsidR="00971BDD">
        <w:t xml:space="preserve">influenza </w:t>
      </w:r>
      <w:r w:rsidR="001C529C">
        <w:t xml:space="preserve">and reduce community transmission.  </w:t>
      </w:r>
    </w:p>
    <w:p w14:paraId="3749F424" w14:textId="442EF8B7" w:rsidR="003D7FC5" w:rsidRDefault="003D7FC5" w:rsidP="00595EE3"/>
    <w:p w14:paraId="25012696" w14:textId="70C895FC" w:rsidR="002216FB" w:rsidRDefault="00B813A0" w:rsidP="00595EE3">
      <w:r>
        <w:t xml:space="preserve">I </w:t>
      </w:r>
      <w:r w:rsidR="00DD3DCF">
        <w:t xml:space="preserve">also </w:t>
      </w:r>
      <w:r>
        <w:t>understand that I may</w:t>
      </w:r>
      <w:r w:rsidR="00056BDF">
        <w:t xml:space="preserve"> request an accommodation or alternative method of screening</w:t>
      </w:r>
      <w:r w:rsidR="00056BDF" w:rsidRPr="00056BDF">
        <w:t xml:space="preserve"> </w:t>
      </w:r>
      <w:r w:rsidR="00056BDF">
        <w:t>due to a medical condition</w:t>
      </w:r>
      <w:r w:rsidR="00502E42">
        <w:t>, disability,</w:t>
      </w:r>
      <w:r>
        <w:t xml:space="preserve"> </w:t>
      </w:r>
      <w:r w:rsidR="00502E42">
        <w:t xml:space="preserve">or </w:t>
      </w:r>
      <w:r w:rsidR="00056BDF">
        <w:t xml:space="preserve">a </w:t>
      </w:r>
      <w:r w:rsidR="00502E42">
        <w:t>sincerely held religious</w:t>
      </w:r>
      <w:r w:rsidR="00056BDF">
        <w:t xml:space="preserve"> belief</w:t>
      </w:r>
      <w:r w:rsidR="00586D27">
        <w:t xml:space="preserve">, </w:t>
      </w:r>
      <w:r w:rsidR="009F6DD1">
        <w:t xml:space="preserve">and that accommodation </w:t>
      </w:r>
      <w:r w:rsidR="00586D27">
        <w:t>will be determined on a case-by-case basis</w:t>
      </w:r>
      <w:r>
        <w:t>.</w:t>
      </w:r>
      <w:r w:rsidR="00B84B55">
        <w:t xml:space="preserve">  </w:t>
      </w:r>
      <w:r w:rsidR="002216FB" w:rsidRPr="002216FB">
        <w:rPr>
          <w:szCs w:val="20"/>
        </w:rPr>
        <w:t>This authorization</w:t>
      </w:r>
      <w:r w:rsidR="002216FB">
        <w:rPr>
          <w:szCs w:val="20"/>
        </w:rPr>
        <w:t xml:space="preserve"> and consent</w:t>
      </w:r>
      <w:r w:rsidR="002216FB" w:rsidRPr="002216FB">
        <w:rPr>
          <w:szCs w:val="20"/>
        </w:rPr>
        <w:t xml:space="preserve"> is effective on the date it is signed, and is effective </w:t>
      </w:r>
      <w:r w:rsidR="00703340">
        <w:rPr>
          <w:szCs w:val="20"/>
        </w:rPr>
        <w:t>until specifically revoked</w:t>
      </w:r>
      <w:r w:rsidR="002216FB" w:rsidRPr="002216FB">
        <w:rPr>
          <w:szCs w:val="20"/>
        </w:rPr>
        <w:t xml:space="preserve"> in writing.</w:t>
      </w:r>
      <w:r w:rsidR="002216FB">
        <w:rPr>
          <w:szCs w:val="20"/>
        </w:rPr>
        <w:t xml:space="preserve">  </w:t>
      </w:r>
      <w:r w:rsidR="002216FB" w:rsidRPr="002216FB">
        <w:rPr>
          <w:szCs w:val="20"/>
        </w:rPr>
        <w:t>A copy of this authorization shall have the same force and effect as the signed original.</w:t>
      </w:r>
    </w:p>
    <w:p w14:paraId="3D75E8BE" w14:textId="77777777" w:rsidR="006A398F" w:rsidRDefault="006A398F" w:rsidP="005773BD"/>
    <w:p w14:paraId="720F82BA" w14:textId="77777777" w:rsidR="00A83FFD" w:rsidRDefault="00A83FFD" w:rsidP="005773BD">
      <w:pPr>
        <w:sectPr w:rsidR="00A83FFD" w:rsidSect="00E3040A">
          <w:headerReference w:type="default" r:id="rId11"/>
          <w:pgSz w:w="12240" w:h="15840"/>
          <w:pgMar w:top="1440" w:right="1440" w:bottom="1440" w:left="1440" w:header="720" w:footer="720" w:gutter="0"/>
          <w:cols w:space="720"/>
          <w:docGrid w:linePitch="360"/>
        </w:sectPr>
      </w:pPr>
    </w:p>
    <w:p w14:paraId="740D139D" w14:textId="6DD3D140" w:rsidR="00E23ADA" w:rsidRDefault="005773BD" w:rsidP="005773BD">
      <w:r>
        <w:t xml:space="preserve">____________________________ </w:t>
      </w:r>
      <w:r w:rsidR="002216FB">
        <w:t xml:space="preserve"> </w:t>
      </w:r>
    </w:p>
    <w:p w14:paraId="7FE1D158" w14:textId="69ABCE60" w:rsidR="005773BD" w:rsidRDefault="005773BD" w:rsidP="005773BD">
      <w:r>
        <w:t>Student Name</w:t>
      </w:r>
    </w:p>
    <w:p w14:paraId="033B81A7" w14:textId="1CE99CC4" w:rsidR="00E0436F" w:rsidRDefault="00E0436F" w:rsidP="005773BD"/>
    <w:p w14:paraId="492FCE6A" w14:textId="64D7780A" w:rsidR="00E0436F" w:rsidRDefault="00E0436F" w:rsidP="005773BD">
      <w:r>
        <w:t>____________________________</w:t>
      </w:r>
    </w:p>
    <w:p w14:paraId="7594D4F9" w14:textId="069B9254" w:rsidR="005773BD" w:rsidRPr="00E23ADA" w:rsidRDefault="005773BD" w:rsidP="005773BD">
      <w:r w:rsidRPr="00E23ADA">
        <w:t>Student Signature</w:t>
      </w:r>
      <w:r w:rsidR="00A83FFD">
        <w:t xml:space="preserve"> and Date</w:t>
      </w:r>
    </w:p>
    <w:p w14:paraId="0705AC8C" w14:textId="77777777" w:rsidR="00A83FFD" w:rsidRDefault="00A83FFD" w:rsidP="00E23ADA">
      <w:pPr>
        <w:sectPr w:rsidR="00A83FFD" w:rsidSect="00A83FFD">
          <w:type w:val="continuous"/>
          <w:pgSz w:w="12240" w:h="15840"/>
          <w:pgMar w:top="1440" w:right="1440" w:bottom="1440" w:left="1440" w:header="720" w:footer="720" w:gutter="0"/>
          <w:cols w:num="2" w:space="720"/>
          <w:docGrid w:linePitch="360"/>
        </w:sectPr>
      </w:pPr>
    </w:p>
    <w:p w14:paraId="155640EE" w14:textId="77777777" w:rsidR="007460C5" w:rsidRDefault="007460C5" w:rsidP="007460C5">
      <w:r>
        <w:t xml:space="preserve">____________________________  </w:t>
      </w:r>
      <w:r>
        <w:tab/>
      </w:r>
      <w:r>
        <w:tab/>
      </w:r>
      <w:r>
        <w:tab/>
        <w:t>____________________________</w:t>
      </w:r>
    </w:p>
    <w:p w14:paraId="55086AAA" w14:textId="686F2B97" w:rsidR="007460C5" w:rsidRDefault="007460C5" w:rsidP="007460C5">
      <w:r>
        <w:t xml:space="preserve">Parent/Guardian Name </w:t>
      </w:r>
      <w:r>
        <w:tab/>
      </w:r>
      <w:r>
        <w:tab/>
      </w:r>
      <w:r>
        <w:tab/>
      </w:r>
      <w:r>
        <w:tab/>
        <w:t>Parent/Guardian Signature and Date</w:t>
      </w:r>
    </w:p>
    <w:p w14:paraId="3EF0DA51" w14:textId="43383EE7" w:rsidR="007460C5" w:rsidRDefault="007460C5" w:rsidP="007460C5">
      <w:r>
        <w:t>(If the student is a minor)</w:t>
      </w:r>
      <w:bookmarkStart w:id="0" w:name="_GoBack"/>
      <w:bookmarkEnd w:id="0"/>
    </w:p>
    <w:sectPr w:rsidR="007460C5" w:rsidSect="00A83FFD">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F7E" w16cex:dateUtc="2020-10-05T15:18:00Z"/>
  <w16cex:commentExtensible w16cex:durableId="23257F99" w16cex:dateUtc="2020-10-05T15:18:00Z"/>
  <w16cex:commentExtensible w16cex:durableId="23257F43" w16cex:dateUtc="2020-10-05T15:17:00Z"/>
  <w16cex:commentExtensible w16cex:durableId="23257F74" w16cex:dateUtc="2020-10-05T15:18:00Z"/>
  <w16cex:commentExtensible w16cex:durableId="23257F5C" w16cex:dateUtc="2020-10-05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76B0" w14:textId="77777777" w:rsidR="009C36E6" w:rsidRDefault="009C36E6" w:rsidP="00E3040A">
      <w:r>
        <w:separator/>
      </w:r>
    </w:p>
  </w:endnote>
  <w:endnote w:type="continuationSeparator" w:id="0">
    <w:p w14:paraId="0ADB0B62" w14:textId="77777777" w:rsidR="009C36E6" w:rsidRDefault="009C36E6" w:rsidP="00E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C4B8" w14:textId="77777777" w:rsidR="009C36E6" w:rsidRDefault="009C36E6" w:rsidP="00E3040A">
      <w:r>
        <w:separator/>
      </w:r>
    </w:p>
  </w:footnote>
  <w:footnote w:type="continuationSeparator" w:id="0">
    <w:p w14:paraId="66EBC2A3" w14:textId="77777777" w:rsidR="009C36E6" w:rsidRDefault="009C36E6" w:rsidP="00E3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EA27" w14:textId="38B40550" w:rsidR="00E3040A" w:rsidRDefault="00E3040A" w:rsidP="00E3040A">
    <w:pPr>
      <w:jc w:val="center"/>
    </w:pPr>
    <w:r>
      <w:t xml:space="preserve">Job Corps Student </w:t>
    </w:r>
    <w:r w:rsidR="00E855D9">
      <w:t>Influenza Testing Consent Form</w:t>
    </w:r>
  </w:p>
  <w:p w14:paraId="6D3C9085" w14:textId="245B1DB2" w:rsidR="00D90603" w:rsidRPr="00D90603" w:rsidRDefault="00D60135" w:rsidP="00E3040A">
    <w:pPr>
      <w:jc w:val="center"/>
      <w:rPr>
        <w:sz w:val="20"/>
        <w:szCs w:val="20"/>
      </w:rPr>
    </w:pPr>
    <w:r>
      <w:rPr>
        <w:sz w:val="20"/>
        <w:szCs w:val="20"/>
      </w:rPr>
      <w:t>(issued 1/</w:t>
    </w:r>
    <w:r w:rsidR="00D90603" w:rsidRPr="00D90603">
      <w:rPr>
        <w:sz w:val="20"/>
        <w:szCs w:val="20"/>
      </w:rPr>
      <w:t>27/2021)</w:t>
    </w:r>
  </w:p>
  <w:p w14:paraId="7533C5F4" w14:textId="77777777" w:rsidR="00E3040A" w:rsidRDefault="00E3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3DC"/>
    <w:multiLevelType w:val="hybridMultilevel"/>
    <w:tmpl w:val="ADDC4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E3"/>
    <w:rsid w:val="00056BDF"/>
    <w:rsid w:val="00060BFE"/>
    <w:rsid w:val="00084116"/>
    <w:rsid w:val="000862C4"/>
    <w:rsid w:val="000C2ABB"/>
    <w:rsid w:val="000E1F4D"/>
    <w:rsid w:val="00192301"/>
    <w:rsid w:val="001C529C"/>
    <w:rsid w:val="001D0F7A"/>
    <w:rsid w:val="001E6244"/>
    <w:rsid w:val="002216FB"/>
    <w:rsid w:val="00253F9B"/>
    <w:rsid w:val="002542AB"/>
    <w:rsid w:val="00260583"/>
    <w:rsid w:val="002B02C4"/>
    <w:rsid w:val="002C760C"/>
    <w:rsid w:val="002F41E7"/>
    <w:rsid w:val="00314269"/>
    <w:rsid w:val="0033626A"/>
    <w:rsid w:val="00356CEB"/>
    <w:rsid w:val="00360BC1"/>
    <w:rsid w:val="003D7FC5"/>
    <w:rsid w:val="0042596E"/>
    <w:rsid w:val="00483677"/>
    <w:rsid w:val="0049122F"/>
    <w:rsid w:val="004B0BAA"/>
    <w:rsid w:val="00502E42"/>
    <w:rsid w:val="00516A4D"/>
    <w:rsid w:val="00543882"/>
    <w:rsid w:val="00563ED4"/>
    <w:rsid w:val="005773BD"/>
    <w:rsid w:val="00586D27"/>
    <w:rsid w:val="00587F49"/>
    <w:rsid w:val="005909DC"/>
    <w:rsid w:val="00595EE3"/>
    <w:rsid w:val="005A5A60"/>
    <w:rsid w:val="005A7EF2"/>
    <w:rsid w:val="005F7579"/>
    <w:rsid w:val="00657E2D"/>
    <w:rsid w:val="006A398F"/>
    <w:rsid w:val="0070085F"/>
    <w:rsid w:val="00703340"/>
    <w:rsid w:val="00724EDF"/>
    <w:rsid w:val="00732BC4"/>
    <w:rsid w:val="00744190"/>
    <w:rsid w:val="007460C5"/>
    <w:rsid w:val="00797A04"/>
    <w:rsid w:val="007D5D64"/>
    <w:rsid w:val="007F3EC4"/>
    <w:rsid w:val="00842C34"/>
    <w:rsid w:val="0088074D"/>
    <w:rsid w:val="008A6362"/>
    <w:rsid w:val="008D662B"/>
    <w:rsid w:val="008E1944"/>
    <w:rsid w:val="00957C6F"/>
    <w:rsid w:val="009653BF"/>
    <w:rsid w:val="00971BDD"/>
    <w:rsid w:val="009C044A"/>
    <w:rsid w:val="009C36E6"/>
    <w:rsid w:val="009F6DD1"/>
    <w:rsid w:val="00A83FFD"/>
    <w:rsid w:val="00A95F02"/>
    <w:rsid w:val="00AA21AB"/>
    <w:rsid w:val="00AC4D62"/>
    <w:rsid w:val="00AD0D99"/>
    <w:rsid w:val="00AF1379"/>
    <w:rsid w:val="00B3240E"/>
    <w:rsid w:val="00B62654"/>
    <w:rsid w:val="00B813A0"/>
    <w:rsid w:val="00B84B55"/>
    <w:rsid w:val="00BC547D"/>
    <w:rsid w:val="00C8560A"/>
    <w:rsid w:val="00CC13A4"/>
    <w:rsid w:val="00CE60E1"/>
    <w:rsid w:val="00D035FD"/>
    <w:rsid w:val="00D46A62"/>
    <w:rsid w:val="00D60135"/>
    <w:rsid w:val="00D76094"/>
    <w:rsid w:val="00D84BDA"/>
    <w:rsid w:val="00D90603"/>
    <w:rsid w:val="00DC1AF9"/>
    <w:rsid w:val="00DC687F"/>
    <w:rsid w:val="00DC7780"/>
    <w:rsid w:val="00DD3DCF"/>
    <w:rsid w:val="00E0436F"/>
    <w:rsid w:val="00E23ADA"/>
    <w:rsid w:val="00E3040A"/>
    <w:rsid w:val="00E4248C"/>
    <w:rsid w:val="00E855D9"/>
    <w:rsid w:val="00ED42C5"/>
    <w:rsid w:val="00F33EB1"/>
    <w:rsid w:val="00FD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8308"/>
  <w15:chartTrackingRefBased/>
  <w15:docId w15:val="{E4109BFB-6686-48E3-84C7-278693F3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AF9"/>
    <w:rPr>
      <w:sz w:val="16"/>
      <w:szCs w:val="16"/>
    </w:rPr>
  </w:style>
  <w:style w:type="paragraph" w:styleId="CommentText">
    <w:name w:val="annotation text"/>
    <w:basedOn w:val="Normal"/>
    <w:link w:val="CommentTextChar"/>
    <w:uiPriority w:val="99"/>
    <w:unhideWhenUsed/>
    <w:rsid w:val="00DC1AF9"/>
    <w:rPr>
      <w:sz w:val="20"/>
      <w:szCs w:val="20"/>
    </w:rPr>
  </w:style>
  <w:style w:type="character" w:customStyle="1" w:styleId="CommentTextChar">
    <w:name w:val="Comment Text Char"/>
    <w:basedOn w:val="DefaultParagraphFont"/>
    <w:link w:val="CommentText"/>
    <w:uiPriority w:val="99"/>
    <w:rsid w:val="00DC1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1AF9"/>
    <w:rPr>
      <w:b/>
      <w:bCs/>
    </w:rPr>
  </w:style>
  <w:style w:type="character" w:customStyle="1" w:styleId="CommentSubjectChar">
    <w:name w:val="Comment Subject Char"/>
    <w:basedOn w:val="CommentTextChar"/>
    <w:link w:val="CommentSubject"/>
    <w:uiPriority w:val="99"/>
    <w:semiHidden/>
    <w:rsid w:val="00DC1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F9"/>
    <w:rPr>
      <w:rFonts w:ascii="Segoe UI" w:eastAsia="Times New Roman" w:hAnsi="Segoe UI" w:cs="Segoe UI"/>
      <w:sz w:val="18"/>
      <w:szCs w:val="18"/>
    </w:rPr>
  </w:style>
  <w:style w:type="character" w:styleId="Hyperlink">
    <w:name w:val="Hyperlink"/>
    <w:basedOn w:val="DefaultParagraphFont"/>
    <w:uiPriority w:val="99"/>
    <w:unhideWhenUsed/>
    <w:rsid w:val="00084116"/>
    <w:rPr>
      <w:color w:val="0563C1" w:themeColor="hyperlink"/>
      <w:u w:val="single"/>
    </w:rPr>
  </w:style>
  <w:style w:type="character" w:styleId="FollowedHyperlink">
    <w:name w:val="FollowedHyperlink"/>
    <w:basedOn w:val="DefaultParagraphFont"/>
    <w:uiPriority w:val="99"/>
    <w:semiHidden/>
    <w:unhideWhenUsed/>
    <w:rsid w:val="00084116"/>
    <w:rPr>
      <w:color w:val="954F72" w:themeColor="followedHyperlink"/>
      <w:u w:val="single"/>
    </w:rPr>
  </w:style>
  <w:style w:type="paragraph" w:styleId="Header">
    <w:name w:val="header"/>
    <w:basedOn w:val="Normal"/>
    <w:link w:val="HeaderChar"/>
    <w:uiPriority w:val="99"/>
    <w:unhideWhenUsed/>
    <w:rsid w:val="00E3040A"/>
    <w:pPr>
      <w:tabs>
        <w:tab w:val="center" w:pos="4680"/>
        <w:tab w:val="right" w:pos="9360"/>
      </w:tabs>
    </w:pPr>
  </w:style>
  <w:style w:type="character" w:customStyle="1" w:styleId="HeaderChar">
    <w:name w:val="Header Char"/>
    <w:basedOn w:val="DefaultParagraphFont"/>
    <w:link w:val="Header"/>
    <w:uiPriority w:val="99"/>
    <w:rsid w:val="00E304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040A"/>
    <w:pPr>
      <w:tabs>
        <w:tab w:val="center" w:pos="4680"/>
        <w:tab w:val="right" w:pos="9360"/>
      </w:tabs>
    </w:pPr>
  </w:style>
  <w:style w:type="character" w:customStyle="1" w:styleId="FooterChar">
    <w:name w:val="Footer Char"/>
    <w:basedOn w:val="DefaultParagraphFont"/>
    <w:link w:val="Footer"/>
    <w:uiPriority w:val="99"/>
    <w:rsid w:val="00E304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h.jobcorps.gov/Student%20Support%20Services/2.3%20Health%20Services/Associated%20Forms/Form%202-01%20Notice%20of%20Medical%20Information%20Use%20Disclosure%20and%20Acces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DDEFB2297C44B93F8431EF49CEC62" ma:contentTypeVersion="5" ma:contentTypeDescription="Create a new document." ma:contentTypeScope="" ma:versionID="348378697606ed9ca18312f2fc2f4925">
  <xsd:schema xmlns:xsd="http://www.w3.org/2001/XMLSchema" xmlns:xs="http://www.w3.org/2001/XMLSchema" xmlns:p="http://schemas.microsoft.com/office/2006/metadata/properties" xmlns:ns2="78eaa0cf-153b-4cd9-9122-5b67a136b396" targetNamespace="http://schemas.microsoft.com/office/2006/metadata/properties" ma:root="true" ma:fieldsID="ce85eb1b924aafb20dbbe48804d3a4a5" ns2:_="">
    <xsd:import namespace="78eaa0cf-153b-4cd9-9122-5b67a136b3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aa0cf-153b-4cd9-9122-5b67a136b3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8eaa0cf-153b-4cd9-9122-5b67a136b396">UVD377XXDEFT-1157656932-759</_dlc_DocId>
    <_dlc_DocIdUrl xmlns="78eaa0cf-153b-4cd9-9122-5b67a136b396">
      <Url>https://prh.jobcorps.gov/Information%20Notices/_layouts/15/DocIdRedir.aspx?ID=UVD377XXDEFT-1157656932-759</Url>
      <Description>UVD377XXDEFT-1157656932-759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56F9EE-5ADC-42F3-8C2E-3E7397818FBC}"/>
</file>

<file path=customXml/itemProps2.xml><?xml version="1.0" encoding="utf-8"?>
<ds:datastoreItem xmlns:ds="http://schemas.openxmlformats.org/officeDocument/2006/customXml" ds:itemID="{EE34C3C5-3BAE-41A3-B13B-FC52FCB04738}"/>
</file>

<file path=customXml/itemProps3.xml><?xml version="1.0" encoding="utf-8"?>
<ds:datastoreItem xmlns:ds="http://schemas.openxmlformats.org/officeDocument/2006/customXml" ds:itemID="{E626C832-D904-41FF-A9D1-F639667BFB17}"/>
</file>

<file path=customXml/itemProps4.xml><?xml version="1.0" encoding="utf-8"?>
<ds:datastoreItem xmlns:ds="http://schemas.openxmlformats.org/officeDocument/2006/customXml" ds:itemID="{56CCC6EA-66F2-4BC4-B54C-392F177DA6D9}"/>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Idilbi, Hanan - SOL</dc:creator>
  <cp:keywords/>
  <dc:description/>
  <cp:lastModifiedBy>Celeste Aguilar Polanco</cp:lastModifiedBy>
  <cp:revision>4</cp:revision>
  <dcterms:created xsi:type="dcterms:W3CDTF">2021-01-27T22:08:00Z</dcterms:created>
  <dcterms:modified xsi:type="dcterms:W3CDTF">2021-01-28T15:43:00Z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0x010100D0BDDEFB2297C44B93F8431EF49CEC62</vt:lpwstr>
  </property>
  <property fmtid="{D5CDD505-2E9C-101B-9397-08002B2CF9AE}" pid="3" name="_dlc_DocIdItemGuid">
    <vt:lpwstr>2b783a9b-300b-4774-98dd-5dd57183e335</vt:lpwstr>
  </property>
</Properties>
</file>